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4" w:rsidRPr="00707FA4" w:rsidRDefault="00404114" w:rsidP="00A5136C">
      <w:pPr>
        <w:pStyle w:val="Overskrift1"/>
        <w:rPr>
          <w:lang w:val="da-DK"/>
        </w:rPr>
      </w:pPr>
      <w:bookmarkStart w:id="0" w:name="_GoBack"/>
      <w:bookmarkEnd w:id="0"/>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w:t>
      </w:r>
      <w:r w:rsidR="00404114" w:rsidRPr="00707FA4">
        <w:rPr>
          <w:lang w:val="da-DK"/>
        </w:rPr>
        <w:t>d</w:t>
      </w:r>
      <w:r w:rsidR="00404114" w:rsidRPr="00707FA4">
        <w:rPr>
          <w:lang w:val="da-DK"/>
        </w:rPr>
        <w:t xml:space="preserve">trykkeligt har fraveget Betingelserne ved en skriftlig tillægsaftale.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436061" w:rsidRPr="00707FA4">
        <w:rPr>
          <w:lang w:val="da-DK"/>
        </w:rPr>
        <w:t>garanterer, at Leverancen er i overensstemmelse med Aftalens betingelser samt alle relevante standarder og branchenormer.</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xml:space="preserve">" forstås en periode på </w:t>
      </w:r>
      <w:r w:rsidR="006B5387" w:rsidRPr="00707FA4">
        <w:rPr>
          <w:lang w:val="da-DK"/>
        </w:rPr>
        <w:t>12</w:t>
      </w:r>
      <w:r w:rsidRPr="00707FA4">
        <w:rPr>
          <w:lang w:val="da-DK"/>
        </w:rPr>
        <w:t xml:space="preserve"> (</w:t>
      </w:r>
      <w:r w:rsidR="006B5387" w:rsidRPr="00707FA4">
        <w:rPr>
          <w:lang w:val="da-DK"/>
        </w:rPr>
        <w:t>tolv</w:t>
      </w:r>
      <w:r w:rsidRPr="00707FA4">
        <w:rPr>
          <w:lang w:val="da-DK"/>
        </w:rPr>
        <w:t xml:space="preserve">) måneder fra Levering.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906DC1" w:rsidRPr="00707FA4">
        <w:rPr>
          <w:lang w:val="da-DK"/>
        </w:rPr>
        <w:t>8</w:t>
      </w:r>
      <w:r w:rsidR="008A1AB9" w:rsidRPr="00707FA4">
        <w:rPr>
          <w:lang w:val="da-DK"/>
        </w:rPr>
        <w:t xml:space="preserve"> </w:t>
      </w:r>
      <w:r w:rsidRPr="00707FA4">
        <w:rPr>
          <w:lang w:val="da-DK"/>
        </w:rPr>
        <w:t>(</w:t>
      </w:r>
      <w:r w:rsidR="00906DC1" w:rsidRPr="00707FA4">
        <w:rPr>
          <w:lang w:val="da-DK"/>
        </w:rPr>
        <w:t>otte</w:t>
      </w:r>
      <w:r w:rsidRPr="00707FA4">
        <w:rPr>
          <w:lang w:val="da-DK"/>
        </w:rPr>
        <w:t xml:space="preserve">) </w:t>
      </w:r>
      <w:r w:rsidR="00CE0838" w:rsidRPr="00707FA4">
        <w:rPr>
          <w:lang w:val="da-DK"/>
        </w:rPr>
        <w:t xml:space="preserve">Dage </w:t>
      </w:r>
      <w:r w:rsidRPr="00707FA4">
        <w:rPr>
          <w:lang w:val="da-DK"/>
        </w:rPr>
        <w:t>efter modtagelse, e</w:t>
      </w:r>
      <w:r w:rsidRPr="00707FA4">
        <w:rPr>
          <w:lang w:val="da-DK"/>
        </w:rPr>
        <w:t>l</w:t>
      </w:r>
      <w:r w:rsidRPr="00707FA4">
        <w:rPr>
          <w:lang w:val="da-DK"/>
        </w:rPr>
        <w:t>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lastRenderedPageBreak/>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w:t>
      </w:r>
      <w:r w:rsidRPr="00707FA4">
        <w:rPr>
          <w:lang w:val="da-DK"/>
        </w:rPr>
        <w:t>k</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p>
    <w:p w:rsidR="00920D5A" w:rsidRPr="00707FA4"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404114" w:rsidRPr="00707FA4" w:rsidRDefault="00404114"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Pr="00707FA4">
        <w:rPr>
          <w:lang w:val="da-DK"/>
        </w:rPr>
        <w:t xml:space="preserve">s generelle garantiperiode er længere end </w:t>
      </w:r>
      <w:r w:rsidR="00B60288" w:rsidRPr="00707FA4">
        <w:rPr>
          <w:lang w:val="da-DK"/>
        </w:rPr>
        <w:t xml:space="preserve">12 </w:t>
      </w:r>
      <w:r w:rsidR="006D2EB1" w:rsidRPr="00707FA4">
        <w:rPr>
          <w:lang w:val="da-DK"/>
        </w:rPr>
        <w:t xml:space="preserve">(tolv) </w:t>
      </w:r>
      <w:r w:rsidRPr="00707FA4">
        <w:rPr>
          <w:lang w:val="da-DK"/>
        </w:rPr>
        <w:t xml:space="preserve">måneder (Garantiperioden), eller </w:t>
      </w:r>
      <w:r w:rsidR="009440FB" w:rsidRPr="00707FA4">
        <w:rPr>
          <w:lang w:val="da-DK"/>
        </w:rPr>
        <w:t>Leverandøren</w:t>
      </w:r>
      <w:r w:rsidRPr="00707FA4">
        <w:rPr>
          <w:lang w:val="da-DK"/>
        </w:rPr>
        <w:t xml:space="preserve"> har tilbudt en længere garantiperiode, gælder denne længere garantiperiode. I det tilfælde skal </w:t>
      </w:r>
      <w:r w:rsidR="009440FB" w:rsidRPr="00707FA4">
        <w:rPr>
          <w:lang w:val="da-DK"/>
        </w:rPr>
        <w:t>Leverandøren</w:t>
      </w:r>
      <w:r w:rsidRPr="00707FA4">
        <w:rPr>
          <w:lang w:val="da-DK"/>
        </w:rPr>
        <w:t xml:space="preserve">s garanti i de første </w:t>
      </w:r>
      <w:r w:rsidR="006D2EB1" w:rsidRPr="00707FA4">
        <w:rPr>
          <w:lang w:val="da-DK"/>
        </w:rPr>
        <w:t xml:space="preserve">12 </w:t>
      </w:r>
      <w:r w:rsidR="00CE0838" w:rsidRPr="00707FA4">
        <w:rPr>
          <w:lang w:val="da-DK"/>
        </w:rPr>
        <w:t xml:space="preserve">(tolv) </w:t>
      </w:r>
      <w:r w:rsidR="006D2EB1" w:rsidRPr="00707FA4">
        <w:rPr>
          <w:lang w:val="da-DK"/>
        </w:rPr>
        <w:t>mån</w:t>
      </w:r>
      <w:r w:rsidR="006D2EB1" w:rsidRPr="00707FA4">
        <w:rPr>
          <w:lang w:val="da-DK"/>
        </w:rPr>
        <w:t>e</w:t>
      </w:r>
      <w:r w:rsidR="006D2EB1" w:rsidRPr="00707FA4">
        <w:rPr>
          <w:lang w:val="da-DK"/>
        </w:rPr>
        <w:t>der</w:t>
      </w:r>
      <w:r w:rsidRPr="00707FA4">
        <w:rPr>
          <w:lang w:val="da-DK"/>
        </w:rPr>
        <w:t xml:space="preserve"> som minimum opfylde kravene i Aftalen. </w:t>
      </w:r>
    </w:p>
    <w:p w:rsidR="001C773B" w:rsidRPr="00707FA4" w:rsidRDefault="001C773B" w:rsidP="007968FF">
      <w:pPr>
        <w:rPr>
          <w:lang w:val="da-DK"/>
        </w:rPr>
      </w:pPr>
    </w:p>
    <w:p w:rsidR="001C773B" w:rsidRPr="00707FA4" w:rsidRDefault="009440FB" w:rsidP="001C773B">
      <w:pPr>
        <w:rPr>
          <w:lang w:val="da-DK"/>
        </w:rPr>
      </w:pPr>
      <w:r w:rsidRPr="00707FA4">
        <w:rPr>
          <w:lang w:val="da-DK"/>
        </w:rPr>
        <w:t>Leverandøren</w:t>
      </w:r>
      <w:r w:rsidR="001C773B" w:rsidRPr="00707FA4">
        <w:rPr>
          <w:lang w:val="da-DK"/>
        </w:rPr>
        <w:t xml:space="preserve"> garanterer, at Leverancen er i overen</w:t>
      </w:r>
      <w:r w:rsidR="001C773B" w:rsidRPr="00707FA4">
        <w:rPr>
          <w:lang w:val="da-DK"/>
        </w:rPr>
        <w:t>s</w:t>
      </w:r>
      <w:r w:rsidR="001C773B" w:rsidRPr="00707FA4">
        <w:rPr>
          <w:lang w:val="da-DK"/>
        </w:rPr>
        <w:t xml:space="preserve">stemmelse med Aftalens bestemmelser, herunder alle gældende standarder og god håndværkskik. </w:t>
      </w:r>
    </w:p>
    <w:p w:rsidR="00323F92" w:rsidRPr="00707FA4" w:rsidRDefault="00323F92" w:rsidP="00404114">
      <w:pPr>
        <w:rPr>
          <w:lang w:val="da-DK"/>
        </w:rPr>
      </w:pPr>
    </w:p>
    <w:p w:rsidR="00404114" w:rsidRPr="00707FA4" w:rsidRDefault="00404114" w:rsidP="00404114">
      <w:pPr>
        <w:rPr>
          <w:lang w:val="da-DK"/>
        </w:rPr>
      </w:pPr>
      <w:r w:rsidRPr="00707FA4">
        <w:rPr>
          <w:lang w:val="da-DK"/>
        </w:rPr>
        <w:t>Garantiperioden forlænges i tilfælde af mangelfulde Leverancer, således at en ny Garantiperiode begynder at løbe</w:t>
      </w:r>
      <w:r w:rsidR="00334C47" w:rsidRPr="00707FA4">
        <w:rPr>
          <w:lang w:val="da-DK"/>
        </w:rPr>
        <w:t xml:space="preserve"> for den pågældende Leverance</w:t>
      </w:r>
      <w:r w:rsidRPr="00707FA4">
        <w:rPr>
          <w:lang w:val="da-DK"/>
        </w:rPr>
        <w:t xml:space="preserve">, når Leverancen er leveret uden Mangler. </w:t>
      </w:r>
    </w:p>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1" w:name="_Ref341861936"/>
      <w:bookmarkStart w:id="2" w:name="_Ref341859567"/>
      <w:r w:rsidRPr="00707FA4">
        <w:rPr>
          <w:lang w:val="da-DK"/>
        </w:rPr>
        <w:t xml:space="preserve">Gældende </w:t>
      </w:r>
      <w:bookmarkEnd w:id="1"/>
      <w:r w:rsidRPr="00707FA4">
        <w:rPr>
          <w:lang w:val="da-DK"/>
        </w:rPr>
        <w:t>ret</w:t>
      </w:r>
      <w:bookmarkEnd w:id="2"/>
      <w:r w:rsidR="00D4310C" w:rsidRPr="00707FA4">
        <w:rPr>
          <w:lang w:val="da-DK"/>
        </w:rPr>
        <w:t xml:space="preserve"> og CSR</w:t>
      </w:r>
    </w:p>
    <w:p w:rsidR="00E9126D" w:rsidRPr="00707FA4" w:rsidRDefault="00E9126D" w:rsidP="00E9126D">
      <w:pPr>
        <w:rPr>
          <w:lang w:val="da-DK"/>
        </w:rPr>
      </w:pPr>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E9126D" w:rsidRPr="00707FA4" w:rsidRDefault="00E9126D" w:rsidP="00E9126D">
      <w:pPr>
        <w:rPr>
          <w:lang w:val="da-DK"/>
        </w:rPr>
      </w:pPr>
    </w:p>
    <w:p w:rsidR="00E9126D" w:rsidRPr="00707FA4" w:rsidRDefault="009440FB" w:rsidP="00E9126D">
      <w:pPr>
        <w:rPr>
          <w:lang w:val="da-DK"/>
        </w:rPr>
      </w:pPr>
      <w:r w:rsidRPr="00707FA4">
        <w:rPr>
          <w:lang w:val="da-DK"/>
        </w:rPr>
        <w:lastRenderedPageBreak/>
        <w:t>Leverandøren</w:t>
      </w:r>
      <w:r w:rsidR="00E9126D" w:rsidRPr="00707FA4">
        <w:rPr>
          <w:lang w:val="da-DK"/>
        </w:rPr>
        <w:t xml:space="preserve"> og dennes evt. underleverandører skal overholde bestemmelserne i ILO-konvention nr. 29, 105, 138 og 182. Disse må bl.a. ikke benytte sig af tvangs- og børnearbejde i strid med </w:t>
      </w:r>
      <w:r w:rsidR="006D2EB1" w:rsidRPr="00707FA4">
        <w:rPr>
          <w:lang w:val="da-DK"/>
        </w:rPr>
        <w:t>ILO-</w:t>
      </w:r>
      <w:r w:rsidR="00E9126D" w:rsidRPr="00707FA4">
        <w:rPr>
          <w:lang w:val="da-DK"/>
        </w:rPr>
        <w:t>konventioner</w:t>
      </w:r>
      <w:r w:rsidR="006D2EB1" w:rsidRPr="00707FA4">
        <w:rPr>
          <w:lang w:val="da-DK"/>
        </w:rPr>
        <w:t>ne</w:t>
      </w:r>
      <w:r w:rsidR="00E9126D" w:rsidRPr="00707FA4">
        <w:rPr>
          <w:lang w:val="da-DK"/>
        </w:rPr>
        <w:t>.</w:t>
      </w:r>
    </w:p>
    <w:p w:rsidR="00E9126D" w:rsidRPr="00707FA4" w:rsidRDefault="00E9126D" w:rsidP="00E9126D">
      <w:pPr>
        <w:rPr>
          <w:lang w:val="da-DK"/>
        </w:rPr>
      </w:pPr>
    </w:p>
    <w:p w:rsidR="00E9126D" w:rsidRPr="00707FA4" w:rsidRDefault="00E9126D" w:rsidP="00E9126D">
      <w:pPr>
        <w:rPr>
          <w:lang w:val="da-DK"/>
        </w:rPr>
      </w:pPr>
      <w:r w:rsidRPr="00707FA4">
        <w:rPr>
          <w:lang w:val="da-DK"/>
        </w:rPr>
        <w:t>Såfremt der opstår konkret mistanke om</w:t>
      </w:r>
      <w:r w:rsidR="0009027E" w:rsidRPr="00707FA4">
        <w:rPr>
          <w:lang w:val="da-DK"/>
        </w:rPr>
        <w:t>,</w:t>
      </w:r>
      <w:r w:rsidRPr="00707FA4">
        <w:rPr>
          <w:lang w:val="da-DK"/>
        </w:rPr>
        <w:t xml:space="preserve"> at regler om menneskerettigheder, antikorruption, miljø og/eller bestemmelserne i ILO-konvention 29, 105, 138 og/eller 182 er overtrådt, skal </w:t>
      </w:r>
      <w:r w:rsidR="009440FB" w:rsidRPr="00707FA4">
        <w:rPr>
          <w:lang w:val="da-DK"/>
        </w:rPr>
        <w:t>Leverandøren</w:t>
      </w:r>
      <w:r w:rsidRPr="00707FA4">
        <w:rPr>
          <w:lang w:val="da-DK"/>
        </w:rPr>
        <w:t xml:space="preserve"> på Købers anmo</w:t>
      </w:r>
      <w:r w:rsidRPr="00707FA4">
        <w:rPr>
          <w:lang w:val="da-DK"/>
        </w:rPr>
        <w:t>d</w:t>
      </w:r>
      <w:r w:rsidRPr="00707FA4">
        <w:rPr>
          <w:lang w:val="da-DK"/>
        </w:rPr>
        <w:t xml:space="preserve">ning straks fremsende en fyldestgørende redegørelse med relevant dokumentation.  </w:t>
      </w:r>
    </w:p>
    <w:p w:rsidR="00E9126D" w:rsidRPr="00707FA4" w:rsidRDefault="00E9126D" w:rsidP="00E9126D">
      <w:pPr>
        <w:rPr>
          <w:lang w:val="da-DK"/>
        </w:rPr>
      </w:pPr>
    </w:p>
    <w:p w:rsidR="00E9126D" w:rsidRPr="00707FA4" w:rsidRDefault="00E9126D" w:rsidP="00E9126D">
      <w:pPr>
        <w:rPr>
          <w:lang w:val="da-DK"/>
        </w:rPr>
      </w:pPr>
      <w:r w:rsidRPr="00707FA4">
        <w:rPr>
          <w:lang w:val="da-DK"/>
        </w:rPr>
        <w:t xml:space="preserve">Såfremt </w:t>
      </w:r>
      <w:r w:rsidR="009440FB" w:rsidRPr="00707FA4">
        <w:rPr>
          <w:lang w:val="da-DK"/>
        </w:rPr>
        <w:t>Leverandøren</w:t>
      </w:r>
      <w:r w:rsidRPr="00707FA4">
        <w:rPr>
          <w:lang w:val="da-DK"/>
        </w:rPr>
        <w:t xml:space="preserve"> selv konstaterer, at de ove</w:t>
      </w:r>
      <w:r w:rsidRPr="00707FA4">
        <w:rPr>
          <w:lang w:val="da-DK"/>
        </w:rPr>
        <w:t>n</w:t>
      </w:r>
      <w:r w:rsidRPr="00707FA4">
        <w:rPr>
          <w:lang w:val="da-DK"/>
        </w:rPr>
        <w:t xml:space="preserve">nævnte regler er overtrådt i forbindelse med Aftalens </w:t>
      </w:r>
      <w:r w:rsidR="00BC1767" w:rsidRPr="00707FA4">
        <w:rPr>
          <w:lang w:val="da-DK"/>
        </w:rPr>
        <w:t>opfyldelse</w:t>
      </w:r>
      <w:r w:rsidRPr="00707FA4">
        <w:rPr>
          <w:lang w:val="da-DK"/>
        </w:rPr>
        <w:t xml:space="preserve">, eller hvis der indledes retslige skridt (uanset i hvilket land) mod </w:t>
      </w:r>
      <w:r w:rsidR="009440FB" w:rsidRPr="00707FA4">
        <w:rPr>
          <w:lang w:val="da-DK"/>
        </w:rPr>
        <w:t>Leverandøren</w:t>
      </w:r>
      <w:r w:rsidRPr="00707FA4">
        <w:rPr>
          <w:lang w:val="da-DK"/>
        </w:rPr>
        <w:t xml:space="preserve"> for mulig overtræde</w:t>
      </w:r>
      <w:r w:rsidRPr="00707FA4">
        <w:rPr>
          <w:lang w:val="da-DK"/>
        </w:rPr>
        <w:t>l</w:t>
      </w:r>
      <w:r w:rsidRPr="00707FA4">
        <w:rPr>
          <w:lang w:val="da-DK"/>
        </w:rPr>
        <w:t xml:space="preserve">se af de ovennævnte regler i samme forbindelse, skal </w:t>
      </w:r>
      <w:r w:rsidR="009440FB" w:rsidRPr="00707FA4">
        <w:rPr>
          <w:lang w:val="da-DK"/>
        </w:rPr>
        <w:t>Leverandøren</w:t>
      </w:r>
      <w:r w:rsidRPr="00707FA4">
        <w:rPr>
          <w:lang w:val="da-DK"/>
        </w:rPr>
        <w:t xml:space="preserve"> </w:t>
      </w:r>
      <w:r w:rsidR="007D60CE" w:rsidRPr="00707FA4">
        <w:rPr>
          <w:lang w:val="da-DK"/>
        </w:rPr>
        <w:t xml:space="preserve">skriftligt </w:t>
      </w:r>
      <w:r w:rsidRPr="00707FA4">
        <w:rPr>
          <w:lang w:val="da-DK"/>
        </w:rPr>
        <w:t xml:space="preserve">informere Køber herom. </w:t>
      </w:r>
    </w:p>
    <w:p w:rsidR="00077629" w:rsidRPr="00707FA4" w:rsidRDefault="006F4610" w:rsidP="003C4F6E">
      <w:pPr>
        <w:pStyle w:val="Overskrift2"/>
        <w:ind w:left="426" w:hanging="426"/>
        <w:jc w:val="left"/>
        <w:rPr>
          <w:lang w:val="da-DK"/>
        </w:rPr>
      </w:pPr>
      <w:bookmarkStart w:id="3" w:name="_Ref341861966"/>
      <w:bookmarkStart w:id="4" w:name="_Ref341859621"/>
      <w:r w:rsidRPr="00707FA4">
        <w:rPr>
          <w:lang w:val="da-DK"/>
        </w:rPr>
        <w:t>Hemmeligholdelse og sikkerhedsklassifikat</w:t>
      </w:r>
      <w:r w:rsidRPr="00707FA4">
        <w:rPr>
          <w:lang w:val="da-DK"/>
        </w:rPr>
        <w:t>i</w:t>
      </w:r>
      <w:r w:rsidRPr="00707FA4">
        <w:rPr>
          <w:lang w:val="da-DK"/>
        </w:rPr>
        <w:t>on</w:t>
      </w:r>
    </w:p>
    <w:bookmarkEnd w:id="3"/>
    <w:bookmarkEnd w:id="4"/>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1D65D5" w:rsidRPr="001D65D5">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5" w:name="_Ref396141908"/>
      <w:r w:rsidRPr="00707FA4">
        <w:rPr>
          <w:lang w:val="da-DK"/>
        </w:rPr>
        <w:t>Levering</w:t>
      </w:r>
      <w:bookmarkEnd w:id="5"/>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lastRenderedPageBreak/>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Pr="00707FA4" w:rsidRDefault="00323F9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Batch/LOT nummer (hvis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Pr="00707FA4"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1D65D5" w:rsidRPr="001D65D5">
          <w:rPr>
            <w:lang w:val="da-DK"/>
          </w:rPr>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pPr>
      <w:r w:rsidRPr="00707FA4">
        <w:t xml:space="preserve">Dansk </w:t>
      </w:r>
      <w:r w:rsidR="009440FB" w:rsidRPr="00707FA4">
        <w:rPr>
          <w:lang w:val="da-DK"/>
        </w:rPr>
        <w:t>L</w:t>
      </w:r>
      <w:r w:rsidRPr="00707FA4">
        <w:rPr>
          <w:lang w:val="da-DK"/>
        </w:rPr>
        <w:t>everandør</w:t>
      </w:r>
    </w:p>
    <w:p w:rsidR="00957451" w:rsidRPr="00707FA4" w:rsidRDefault="00957451" w:rsidP="00957451">
      <w:pPr>
        <w:rPr>
          <w:lang w:val="da-DK"/>
        </w:rPr>
      </w:pPr>
      <w:r w:rsidRPr="00707FA4">
        <w:rPr>
          <w:lang w:val="da-DK"/>
        </w:rPr>
        <w:t xml:space="preserve">Danske </w:t>
      </w:r>
      <w:r w:rsidR="00632879" w:rsidRPr="00707FA4">
        <w:rPr>
          <w:lang w:val="da-DK"/>
        </w:rPr>
        <w:t>L</w:t>
      </w:r>
      <w:r w:rsidRPr="00707FA4">
        <w:rPr>
          <w:lang w:val="da-DK"/>
        </w:rPr>
        <w:t>everandører skal fremsende fakturaer i ove</w:t>
      </w:r>
      <w:r w:rsidRPr="00707FA4">
        <w:rPr>
          <w:lang w:val="da-DK"/>
        </w:rPr>
        <w:t>r</w:t>
      </w:r>
      <w:r w:rsidRPr="00707FA4">
        <w:rPr>
          <w:lang w:val="da-DK"/>
        </w:rPr>
        <w:t>ensstemmelse med lov om offentlige betalinger m.v. (lovbkg. nr. 798 af 28. juni 2007) vedrørende elektr</w:t>
      </w:r>
      <w:r w:rsidRPr="00707FA4">
        <w:rPr>
          <w:lang w:val="da-DK"/>
        </w:rPr>
        <w:t>o</w:t>
      </w:r>
      <w:r w:rsidRPr="00707FA4">
        <w:rPr>
          <w:lang w:val="da-DK"/>
        </w:rPr>
        <w:t>niske fakturaer til:</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Forsvarsministeriets Regnskabsstyrelse </w:t>
      </w:r>
    </w:p>
    <w:p w:rsidR="00957451" w:rsidRPr="00707FA4" w:rsidRDefault="00957451" w:rsidP="00957451">
      <w:pPr>
        <w:rPr>
          <w:lang w:val="da-DK"/>
        </w:rPr>
      </w:pPr>
      <w:r w:rsidRPr="00707FA4">
        <w:rPr>
          <w:lang w:val="da-DK"/>
        </w:rPr>
        <w:t>Arsenalvej 55</w:t>
      </w:r>
    </w:p>
    <w:p w:rsidR="00957451" w:rsidRPr="00707FA4" w:rsidRDefault="00957451" w:rsidP="00957451">
      <w:pPr>
        <w:rPr>
          <w:lang w:val="da-DK"/>
        </w:rPr>
      </w:pPr>
      <w:r w:rsidRPr="00707FA4">
        <w:rPr>
          <w:lang w:val="da-DK"/>
        </w:rPr>
        <w:t>9800 Hjørring</w:t>
      </w:r>
    </w:p>
    <w:p w:rsidR="00957451" w:rsidRPr="00707FA4" w:rsidRDefault="00957451" w:rsidP="00957451">
      <w:pPr>
        <w:rPr>
          <w:lang w:val="da-DK"/>
        </w:rPr>
      </w:pPr>
      <w:r w:rsidRPr="00707FA4">
        <w:rPr>
          <w:lang w:val="da-DK"/>
        </w:rPr>
        <w:t>Denmark</w:t>
      </w:r>
    </w:p>
    <w:p w:rsidR="00957451" w:rsidRPr="00707FA4" w:rsidRDefault="00957451" w:rsidP="00957451">
      <w:pPr>
        <w:rPr>
          <w:lang w:val="da-DK"/>
        </w:rPr>
      </w:pPr>
    </w:p>
    <w:p w:rsidR="00957451" w:rsidRPr="00707FA4" w:rsidRDefault="00957451" w:rsidP="00957451">
      <w:pPr>
        <w:rPr>
          <w:lang w:val="da-DK"/>
        </w:rPr>
      </w:pPr>
      <w:r w:rsidRPr="00707FA4">
        <w:rPr>
          <w:lang w:val="da-DK"/>
        </w:rPr>
        <w:lastRenderedPageBreak/>
        <w:t>Fakturaen skal fremsendes i OIOUBL format med ref</w:t>
      </w:r>
      <w:r w:rsidRPr="00707FA4">
        <w:rPr>
          <w:lang w:val="da-DK"/>
        </w:rPr>
        <w:t>e</w:t>
      </w:r>
      <w:r w:rsidRPr="00707FA4">
        <w:rPr>
          <w:lang w:val="da-DK"/>
        </w:rPr>
        <w:t xml:space="preserve">rence til indkøbsordrenr. </w:t>
      </w:r>
      <w:r w:rsidR="00DB3F8D" w:rsidRPr="00707FA4">
        <w:rPr>
          <w:lang w:val="da-DK"/>
        </w:rPr>
        <w:t>45/</w:t>
      </w:r>
      <w:r w:rsidRPr="00707FA4">
        <w:rPr>
          <w:lang w:val="da-DK"/>
        </w:rPr>
        <w:t>48-0000xxxx, elektronisk faktureringsadresse, EAN lokationsnr, og oplysning om Købers kontaktperson / stabsnummer til den kontrak</w:t>
      </w:r>
      <w:r w:rsidRPr="00707FA4">
        <w:rPr>
          <w:lang w:val="da-DK"/>
        </w:rPr>
        <w:t>t</w:t>
      </w:r>
      <w:r w:rsidRPr="00707FA4">
        <w:rPr>
          <w:lang w:val="da-DK"/>
        </w:rPr>
        <w:t xml:space="preserve">ansvarlige. Yderligere information kan findes på </w:t>
      </w:r>
      <w:hyperlink r:id="rId13" w:history="1">
        <w:r w:rsidRPr="00707FA4">
          <w:rPr>
            <w:rStyle w:val="Hyperlink"/>
            <w:lang w:val="da-DK"/>
          </w:rPr>
          <w:t>http://oioubl.info/classes/da/index.html</w:t>
        </w:r>
      </w:hyperlink>
      <w:r w:rsidRPr="00707FA4">
        <w:rPr>
          <w:lang w:val="da-DK"/>
        </w:rPr>
        <w:t>.</w:t>
      </w:r>
    </w:p>
    <w:p w:rsidR="00957451" w:rsidRPr="00707FA4" w:rsidRDefault="00957451" w:rsidP="00957451">
      <w:pPr>
        <w:rPr>
          <w:lang w:val="da-DK"/>
        </w:rPr>
      </w:pPr>
    </w:p>
    <w:p w:rsidR="00957451" w:rsidRPr="00707FA4" w:rsidRDefault="00957451" w:rsidP="00957451">
      <w:pPr>
        <w:rPr>
          <w:lang w:val="da-DK"/>
        </w:rPr>
      </w:pPr>
      <w:r w:rsidRPr="00707FA4">
        <w:rPr>
          <w:lang w:val="da-DK"/>
        </w:rPr>
        <w:t>Forsvarsministeriets Regnskabsstyrelse accepterer ikke faktura fremsendt via scanningsbureau</w:t>
      </w:r>
      <w:r w:rsidR="00A5407E" w:rsidRPr="00707FA4">
        <w:rPr>
          <w:lang w:val="da-DK"/>
        </w:rPr>
        <w:t xml:space="preserve"> (virk.dk </w:t>
      </w:r>
      <w:r w:rsidR="00B3524D" w:rsidRPr="00707FA4">
        <w:rPr>
          <w:lang w:val="da-DK"/>
        </w:rPr>
        <w:t xml:space="preserve">må dog </w:t>
      </w:r>
      <w:r w:rsidR="00A5407E" w:rsidRPr="00707FA4">
        <w:rPr>
          <w:lang w:val="da-DK"/>
        </w:rPr>
        <w:t>anvendes)</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957451" w:rsidRPr="00707FA4" w:rsidRDefault="00957451" w:rsidP="00AF4D4B">
      <w:pPr>
        <w:pStyle w:val="Overskrift3"/>
        <w:rPr>
          <w:lang w:val="da-DK"/>
        </w:rPr>
      </w:pPr>
      <w:r w:rsidRPr="00707FA4">
        <w:rPr>
          <w:lang w:val="da-DK"/>
        </w:rPr>
        <w:t>Udenlandsk leverandør</w:t>
      </w:r>
    </w:p>
    <w:p w:rsidR="00957451" w:rsidRPr="00707FA4" w:rsidRDefault="00957451" w:rsidP="00957451">
      <w:pPr>
        <w:rPr>
          <w:lang w:val="da-DK"/>
        </w:rPr>
      </w:pPr>
      <w:r w:rsidRPr="00707FA4">
        <w:rPr>
          <w:lang w:val="da-DK"/>
        </w:rPr>
        <w:t xml:space="preserve">Udenlandske </w:t>
      </w:r>
      <w:r w:rsidR="00632879" w:rsidRPr="00707FA4">
        <w:rPr>
          <w:lang w:val="da-DK"/>
        </w:rPr>
        <w:t>L</w:t>
      </w:r>
      <w:r w:rsidRPr="00707FA4">
        <w:rPr>
          <w:lang w:val="da-DK"/>
        </w:rPr>
        <w:t xml:space="preserve">everandører skal fremsende fakturaer i PDF-format </w:t>
      </w:r>
      <w:r w:rsidR="00C257EB" w:rsidRPr="00707FA4">
        <w:rPr>
          <w:lang w:val="da-DK"/>
        </w:rPr>
        <w:t xml:space="preserve">med </w:t>
      </w:r>
      <w:r w:rsidRPr="00707FA4">
        <w:rPr>
          <w:lang w:val="da-DK"/>
        </w:rPr>
        <w:t xml:space="preserve">reference til indkøbsordrenr. </w:t>
      </w:r>
      <w:r w:rsidR="00DB3F8D" w:rsidRPr="00707FA4">
        <w:rPr>
          <w:lang w:val="da-DK"/>
        </w:rPr>
        <w:t>45/</w:t>
      </w:r>
      <w:r w:rsidRPr="00707FA4">
        <w:rPr>
          <w:lang w:val="da-DK"/>
        </w:rPr>
        <w:t>48-0000xxxx, elektronisk faktureringsadresse, EAN lok</w:t>
      </w:r>
      <w:r w:rsidRPr="00707FA4">
        <w:rPr>
          <w:lang w:val="da-DK"/>
        </w:rPr>
        <w:t>a</w:t>
      </w:r>
      <w:r w:rsidRPr="00707FA4">
        <w:rPr>
          <w:lang w:val="da-DK"/>
        </w:rPr>
        <w:t>tionsnr, og oplysning om Købers kontaktperson / stab</w:t>
      </w:r>
      <w:r w:rsidRPr="00707FA4">
        <w:rPr>
          <w:lang w:val="da-DK"/>
        </w:rPr>
        <w:t>s</w:t>
      </w:r>
      <w:r w:rsidRPr="00707FA4">
        <w:rPr>
          <w:lang w:val="da-DK"/>
        </w:rPr>
        <w:t xml:space="preserve">nummer til den kontraktansvarlige. Fakturaer skal vedhæftes en e-mail adresseret til FRS-KTP-KRE-INVOICE@MIL.DK og </w:t>
      </w:r>
      <w:r w:rsidR="00CE0838" w:rsidRPr="00707FA4">
        <w:rPr>
          <w:lang w:val="da-DK"/>
        </w:rPr>
        <w:t>FMI</w:t>
      </w:r>
      <w:r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lastRenderedPageBreak/>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6" w:name="_Ref341861912"/>
      <w:bookmarkStart w:id="7" w:name="_Ref341798513"/>
      <w:r w:rsidRPr="00707FA4">
        <w:rPr>
          <w:lang w:val="da-DK"/>
        </w:rPr>
        <w:t xml:space="preserve">Væsentlige </w:t>
      </w:r>
      <w:bookmarkEnd w:id="6"/>
      <w:bookmarkEnd w:id="7"/>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1D65D5" w:rsidRPr="001D65D5">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8" w:name="_Ref336069493"/>
      <w:r w:rsidRPr="00707FA4">
        <w:rPr>
          <w:lang w:val="da-DK"/>
        </w:rPr>
        <w:t>Leverandøren</w:t>
      </w:r>
      <w:r w:rsidR="00404114" w:rsidRPr="00707FA4">
        <w:rPr>
          <w:lang w:val="da-DK"/>
        </w:rPr>
        <w:t>s forsinkelse</w:t>
      </w:r>
      <w:bookmarkEnd w:id="8"/>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lastRenderedPageBreak/>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hæve kontrakten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1D65D5" w:rsidRPr="001D65D5">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lang w:val="da-DK"/>
        </w:rPr>
      </w:pPr>
    </w:p>
    <w:p w:rsidR="001D2DEC" w:rsidRPr="00707FA4" w:rsidRDefault="001D2DEC" w:rsidP="001D2DEC">
      <w:pPr>
        <w:rPr>
          <w:rFonts w:ascii="Arial" w:hAnsi="Arial" w:cs="Arial"/>
          <w:sz w:val="20"/>
          <w:szCs w:val="20"/>
          <w:lang w:val="da-DK"/>
        </w:rPr>
      </w:pP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9" w:name="_Ref341862073"/>
      <w:bookmarkStart w:id="10" w:name="_Ref341855453"/>
      <w:r w:rsidRPr="00707FA4">
        <w:rPr>
          <w:lang w:val="da-DK"/>
        </w:rPr>
        <w:t>Købers forsinkelse</w:t>
      </w:r>
      <w:bookmarkEnd w:id="9"/>
      <w:bookmarkEnd w:id="10"/>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1" w:name="_Ref336015294"/>
      <w:r w:rsidRPr="00707FA4">
        <w:rPr>
          <w:lang w:val="da-DK"/>
        </w:rPr>
        <w:t>Ophævelse</w:t>
      </w:r>
    </w:p>
    <w:p w:rsidR="00404114" w:rsidRPr="00707FA4" w:rsidRDefault="00632879" w:rsidP="00404114">
      <w:pPr>
        <w:pStyle w:val="Overskrift2"/>
        <w:rPr>
          <w:lang w:val="da-DK"/>
        </w:rPr>
      </w:pPr>
      <w:bookmarkStart w:id="12" w:name="_Ref341861458"/>
      <w:bookmarkStart w:id="13" w:name="_Ref341859539"/>
      <w:r w:rsidRPr="00707FA4">
        <w:rPr>
          <w:lang w:val="da-DK"/>
        </w:rPr>
        <w:t>Leverandøren</w:t>
      </w:r>
      <w:r w:rsidR="00404114" w:rsidRPr="00707FA4">
        <w:rPr>
          <w:lang w:val="da-DK"/>
        </w:rPr>
        <w:t>s misligholdelse</w:t>
      </w:r>
      <w:bookmarkEnd w:id="12"/>
      <w:bookmarkEnd w:id="13"/>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1D65D5" w:rsidRPr="001D65D5">
          <w:rPr>
            <w:lang w:val="da-DK"/>
          </w:rPr>
          <w:t>9.2</w:t>
        </w:r>
      </w:fldSimple>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404114" w:rsidRPr="00707FA4" w:rsidRDefault="00E9126D" w:rsidP="005F49C4">
      <w:pPr>
        <w:pStyle w:val="Listeafsnit"/>
        <w:numPr>
          <w:ilvl w:val="0"/>
          <w:numId w:val="8"/>
        </w:numPr>
        <w:ind w:left="426" w:hanging="426"/>
        <w:rPr>
          <w:lang w:val="da-DK"/>
        </w:rPr>
      </w:pPr>
      <w:r w:rsidRPr="00707FA4">
        <w:rPr>
          <w:lang w:val="da-DK"/>
        </w:rPr>
        <w:t xml:space="preserve">Manglende overholdelse af gældende regler, jf. </w:t>
      </w:r>
      <w:r w:rsidR="00751AC6" w:rsidRPr="00707FA4">
        <w:rPr>
          <w:lang w:val="da-DK"/>
        </w:rPr>
        <w:t>afsnit</w:t>
      </w:r>
      <w:r w:rsidRPr="00707FA4">
        <w:rPr>
          <w:lang w:val="da-DK"/>
        </w:rPr>
        <w:t xml:space="preserve"> 4.6, herunder ved manglende fremsendelse af fyldestgørende redegørelse med relevant d</w:t>
      </w:r>
      <w:r w:rsidRPr="00707FA4">
        <w:rPr>
          <w:lang w:val="da-DK"/>
        </w:rPr>
        <w:t>o</w:t>
      </w:r>
      <w:r w:rsidRPr="00707FA4">
        <w:rPr>
          <w:lang w:val="da-DK"/>
        </w:rPr>
        <w:t>kumentation ved konkret mistanke om overtr</w:t>
      </w:r>
      <w:r w:rsidRPr="00707FA4">
        <w:rPr>
          <w:lang w:val="da-DK"/>
        </w:rPr>
        <w:t>æ</w:t>
      </w:r>
      <w:r w:rsidRPr="00707FA4">
        <w:rPr>
          <w:lang w:val="da-DK"/>
        </w:rPr>
        <w:t xml:space="preserve">delse af gældende regler, jf. afsnit 4.6 og/eller hvis </w:t>
      </w:r>
      <w:r w:rsidR="00632879" w:rsidRPr="00707FA4">
        <w:rPr>
          <w:lang w:val="da-DK"/>
        </w:rPr>
        <w:t>Leverandøren</w:t>
      </w:r>
      <w:r w:rsidRPr="00707FA4">
        <w:rPr>
          <w:lang w:val="da-DK"/>
        </w:rPr>
        <w:t xml:space="preserve"> ikke har informeret om retslige skridt mod </w:t>
      </w:r>
      <w:r w:rsidR="00632879" w:rsidRPr="00707FA4">
        <w:rPr>
          <w:lang w:val="da-DK"/>
        </w:rPr>
        <w:t>Leverandøren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lastRenderedPageBreak/>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1D65D5" w:rsidRPr="001D65D5">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Hæver Køber aftalen,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1D65D5" w:rsidRPr="001D65D5">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1D65D5" w:rsidRPr="001D65D5">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1"/>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14" w:name="_Ref341862000"/>
      <w:bookmarkStart w:id="15" w:name="_Ref341798615"/>
      <w:r w:rsidRPr="00707FA4">
        <w:rPr>
          <w:lang w:val="da-DK"/>
        </w:rPr>
        <w:t>Erstatning</w:t>
      </w:r>
      <w:bookmarkEnd w:id="14"/>
      <w:bookmarkEnd w:id="15"/>
    </w:p>
    <w:p w:rsidR="007835E9" w:rsidRPr="00707FA4" w:rsidRDefault="00404114" w:rsidP="00404114">
      <w:pPr>
        <w:rPr>
          <w:lang w:val="da-DK"/>
        </w:rPr>
      </w:pPr>
      <w:r w:rsidRPr="00707FA4">
        <w:rPr>
          <w:lang w:val="da-DK"/>
        </w:rPr>
        <w:lastRenderedPageBreak/>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Pr="00707FA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404114" w:rsidRPr="00707FA4" w:rsidRDefault="002A064F" w:rsidP="00404114">
      <w:pPr>
        <w:pStyle w:val="Overskrift2"/>
        <w:rPr>
          <w:lang w:val="da-DK"/>
        </w:rPr>
      </w:pPr>
      <w:bookmarkStart w:id="16" w:name="_Ref347481804"/>
      <w:r w:rsidRPr="00707FA4">
        <w:rPr>
          <w:lang w:val="da-DK"/>
        </w:rPr>
        <w:t xml:space="preserve">Ansvarsbegrænsning </w:t>
      </w:r>
      <w:bookmarkEnd w:id="16"/>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1D65D5" w:rsidRPr="001D65D5">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Pr="00707FA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1D65D5" w:rsidRPr="001D65D5">
          <w:rPr>
            <w:lang w:val="da-DK"/>
          </w:rPr>
          <w:t>10.1</w:t>
        </w:r>
      </w:fldSimple>
      <w:r w:rsidRPr="00707FA4">
        <w:rPr>
          <w:lang w:val="da-DK"/>
        </w:rPr>
        <w:t xml:space="preserve"> </w:t>
      </w:r>
      <w:r w:rsidRPr="00707FA4">
        <w:rPr>
          <w:u w:val="single"/>
          <w:lang w:val="da-DK"/>
        </w:rPr>
        <w:t>ikke</w:t>
      </w:r>
      <w:r w:rsidRPr="00707FA4">
        <w:rPr>
          <w:lang w:val="da-DK"/>
        </w:rPr>
        <w:t>.</w:t>
      </w: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w:t>
      </w:r>
      <w:r w:rsidR="00404114" w:rsidRPr="00707FA4">
        <w:rPr>
          <w:lang w:val="da-DK"/>
        </w:rPr>
        <w:lastRenderedPageBreak/>
        <w:t xml:space="preserve">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 xml:space="preserve">over for Køber for samtlige forpligtelser i henhold til Aftalen.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17" w:name="_Ref335921365"/>
      <w:r w:rsidRPr="00707FA4">
        <w:rPr>
          <w:lang w:val="da-DK"/>
        </w:rPr>
        <w:t>I</w:t>
      </w:r>
      <w:bookmarkEnd w:id="17"/>
      <w:r w:rsidRPr="00707FA4">
        <w:rPr>
          <w:lang w:val="da-DK"/>
        </w:rPr>
        <w:t>mmaterielle rettigheder</w:t>
      </w:r>
    </w:p>
    <w:p w:rsidR="00404114" w:rsidRPr="00707FA4" w:rsidRDefault="00632879" w:rsidP="00404114">
      <w:pPr>
        <w:rPr>
          <w:lang w:val="da-DK"/>
        </w:rPr>
      </w:pPr>
      <w:r w:rsidRPr="00707FA4">
        <w:rPr>
          <w:lang w:val="da-DK"/>
        </w:rPr>
        <w:t>Leverandøren</w:t>
      </w:r>
      <w:r w:rsidR="000822D1" w:rsidRPr="00707FA4">
        <w:rPr>
          <w:lang w:val="da-DK"/>
        </w:rPr>
        <w:t xml:space="preserve"> skal overdrage</w:t>
      </w:r>
      <w:r w:rsidR="00404114" w:rsidRPr="00707FA4">
        <w:rPr>
          <w:lang w:val="da-DK"/>
        </w:rPr>
        <w:t xml:space="preserve"> alle nødvendige brugsre</w:t>
      </w:r>
      <w:r w:rsidR="00404114" w:rsidRPr="00707FA4">
        <w:rPr>
          <w:lang w:val="da-DK"/>
        </w:rPr>
        <w:t>t</w:t>
      </w:r>
      <w:r w:rsidR="00404114" w:rsidRPr="00707FA4">
        <w:rPr>
          <w:lang w:val="da-DK"/>
        </w:rPr>
        <w:t xml:space="preserve">tigheder til Leverancen, herunder brugsrettigheder i henhold til </w:t>
      </w:r>
      <w:r w:rsidR="001D2DEC" w:rsidRPr="00707FA4">
        <w:rPr>
          <w:lang w:val="da-DK"/>
        </w:rPr>
        <w:t>eksempelvis</w:t>
      </w:r>
      <w:r w:rsidR="00404114" w:rsidRPr="00707FA4">
        <w:rPr>
          <w:lang w:val="da-DK"/>
        </w:rPr>
        <w:t xml:space="preserve"> patent-, design-, ophavsrets-, varemærke- eller markedsføringslovgivningen osv., således at Køber kan anvende Leverancen uden b</w:t>
      </w:r>
      <w:r w:rsidR="00404114" w:rsidRPr="00707FA4">
        <w:rPr>
          <w:lang w:val="da-DK"/>
        </w:rPr>
        <w:t>e</w:t>
      </w:r>
      <w:r w:rsidR="00404114" w:rsidRPr="00707FA4">
        <w:rPr>
          <w:lang w:val="da-DK"/>
        </w:rPr>
        <w:t xml:space="preserve">grænsninger.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r>
      <w:r w:rsidRPr="00707FA4">
        <w:rPr>
          <w:rFonts w:cs="Tahoma"/>
          <w:lang w:val="da-DK"/>
        </w:rPr>
        <w:lastRenderedPageBreak/>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18" w:name="_Ref335921378"/>
      <w:bookmarkStart w:id="19" w:name="_Ref336328828"/>
      <w:bookmarkStart w:id="20" w:name="_Ref458520509"/>
      <w:r w:rsidRPr="00707FA4">
        <w:rPr>
          <w:lang w:val="da-DK"/>
        </w:rPr>
        <w:t>Produ</w:t>
      </w:r>
      <w:bookmarkEnd w:id="18"/>
      <w:bookmarkEnd w:id="19"/>
      <w:r w:rsidRPr="00707FA4">
        <w:rPr>
          <w:lang w:val="da-DK"/>
        </w:rPr>
        <w:t>ktansvar</w:t>
      </w:r>
      <w:bookmarkEnd w:id="20"/>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lastRenderedPageBreak/>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386C37">
      <w:headerReference w:type="even" r:id="rId14"/>
      <w:headerReference w:type="default" r:id="rId15"/>
      <w:footerReference w:type="default" r:id="rId16"/>
      <w:headerReference w:type="first" r:id="rId17"/>
      <w:footerReference w:type="first" r:id="rId18"/>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14A491" w15:done="0"/>
  <w15:commentEx w15:paraId="13FA2346" w15:done="0"/>
  <w15:commentEx w15:paraId="2B9A1E34" w15:paraIdParent="13FA2346" w15:done="0"/>
  <w15:commentEx w15:paraId="7E27EAAD" w15:done="0"/>
  <w15:commentEx w15:paraId="5C62DC2B" w15:done="0"/>
  <w15:commentEx w15:paraId="41BC85A6" w15:paraIdParent="5C62DC2B" w15:done="0"/>
  <w15:commentEx w15:paraId="786002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1A6" w:rsidRDefault="003631A6" w:rsidP="00DA3F3D">
      <w:pPr>
        <w:spacing w:line="240" w:lineRule="auto"/>
      </w:pPr>
      <w:r>
        <w:separator/>
      </w:r>
    </w:p>
  </w:endnote>
  <w:endnote w:type="continuationSeparator" w:id="0">
    <w:p w:rsidR="003631A6" w:rsidRDefault="003631A6"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Pr="00D94D03" w:rsidRDefault="00A04C1C">
    <w:pPr>
      <w:pStyle w:val="Sidefod"/>
    </w:pPr>
    <w:r>
      <w:t>FMI</w:t>
    </w:r>
    <w:r>
      <w:tab/>
      <w:t>Version 4.0</w:t>
    </w:r>
    <w:r>
      <w:tab/>
    </w:r>
    <w:sdt>
      <w:sdtPr>
        <w:id w:val="7640939"/>
        <w:docPartObj>
          <w:docPartGallery w:val="Page Numbers (Bottom of Page)"/>
          <w:docPartUnique/>
        </w:docPartObj>
      </w:sdtPr>
      <w:sdtContent>
        <w:r w:rsidR="007E1A18">
          <w:fldChar w:fldCharType="begin"/>
        </w:r>
        <w:r>
          <w:instrText xml:space="preserve"> PAGE   \* MERGEFORMAT </w:instrText>
        </w:r>
        <w:r w:rsidR="007E1A18">
          <w:fldChar w:fldCharType="separate"/>
        </w:r>
        <w:r w:rsidR="00222B32">
          <w:rPr>
            <w:noProof/>
          </w:rPr>
          <w:t>8</w:t>
        </w:r>
        <w:r w:rsidR="007E1A18">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Pr="00621426" w:rsidRDefault="00A04C1C">
    <w:pPr>
      <w:pStyle w:val="Sidefod"/>
      <w:rPr>
        <w:lang w:val="da-DK"/>
      </w:rPr>
    </w:pPr>
    <w:r>
      <w:t>FMI</w:t>
    </w:r>
    <w:r>
      <w:tab/>
      <w:t>Version 4.0</w:t>
    </w:r>
    <w:r>
      <w:tab/>
    </w:r>
    <w:sdt>
      <w:sdtPr>
        <w:id w:val="3135309"/>
        <w:docPartObj>
          <w:docPartGallery w:val="Page Numbers (Bottom of Page)"/>
          <w:docPartUnique/>
        </w:docPartObj>
      </w:sdtPr>
      <w:sdtContent>
        <w:r w:rsidR="007E1A18">
          <w:fldChar w:fldCharType="begin"/>
        </w:r>
        <w:r>
          <w:instrText xml:space="preserve"> PAGE   \* MERGEFORMAT </w:instrText>
        </w:r>
        <w:r w:rsidR="007E1A18">
          <w:fldChar w:fldCharType="separate"/>
        </w:r>
        <w:r w:rsidR="00222B32">
          <w:rPr>
            <w:noProof/>
          </w:rPr>
          <w:t>1</w:t>
        </w:r>
        <w:r w:rsidR="007E1A18">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1A6" w:rsidRDefault="003631A6" w:rsidP="00DA3F3D">
      <w:pPr>
        <w:spacing w:line="240" w:lineRule="auto"/>
      </w:pPr>
      <w:r>
        <w:separator/>
      </w:r>
    </w:p>
  </w:footnote>
  <w:footnote w:type="continuationSeparator" w:id="0">
    <w:p w:rsidR="003631A6" w:rsidRDefault="003631A6"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Default="007E1A18">
    <w:pPr>
      <w:pStyle w:val="Sidehoved"/>
    </w:pPr>
    <w:r w:rsidRPr="007E1A1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A04C1C" w:rsidTr="008150FF">
      <w:tc>
        <w:tcPr>
          <w:tcW w:w="2088" w:type="dxa"/>
        </w:tcPr>
        <w:p w:rsidR="00A04C1C" w:rsidRDefault="007E1A18" w:rsidP="008150FF">
          <w:r w:rsidRPr="007E1A18">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A04C1C" w:rsidRDefault="00A04C1C" w:rsidP="008150FF">
          <w:pPr>
            <w:jc w:val="center"/>
          </w:pPr>
        </w:p>
      </w:tc>
      <w:tc>
        <w:tcPr>
          <w:tcW w:w="1984" w:type="dxa"/>
        </w:tcPr>
        <w:p w:rsidR="00A04C1C" w:rsidRDefault="00A04C1C" w:rsidP="008150FF">
          <w:pPr>
            <w:jc w:val="right"/>
          </w:pPr>
        </w:p>
      </w:tc>
    </w:tr>
  </w:tbl>
  <w:p w:rsidR="00A04C1C" w:rsidRDefault="00A04C1C">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A04C1C" w:rsidRPr="00EB3D0E" w:rsidTr="008150FF">
      <w:tc>
        <w:tcPr>
          <w:tcW w:w="2088" w:type="dxa"/>
        </w:tcPr>
        <w:p w:rsidR="00A04C1C" w:rsidRDefault="007E1A18" w:rsidP="008150FF">
          <w:r w:rsidRPr="007E1A18">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A04C1C">
            <w:rPr>
              <w:noProof/>
              <w:lang w:val="da-DK"/>
            </w:rPr>
            <w:t xml:space="preserve"> </w:t>
          </w:r>
          <w:r w:rsidR="00A04C1C" w:rsidRPr="00E9126D">
            <w:rPr>
              <w:noProof/>
              <w:lang w:val="da-DK"/>
            </w:rPr>
            <w:drawing>
              <wp:inline distT="0" distB="0" distL="0" distR="0">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A04C1C" w:rsidRPr="00EF6BC1" w:rsidRDefault="00A04C1C" w:rsidP="008150FF">
          <w:pPr>
            <w:jc w:val="center"/>
            <w:rPr>
              <w:b/>
              <w:noProof/>
              <w:sz w:val="24"/>
              <w:lang w:val="da-DK"/>
            </w:rPr>
          </w:pPr>
        </w:p>
        <w:p w:rsidR="00A04C1C" w:rsidRPr="00EF6BC1" w:rsidRDefault="00A04C1C" w:rsidP="008150FF">
          <w:pPr>
            <w:jc w:val="center"/>
            <w:rPr>
              <w:b/>
              <w:noProof/>
              <w:sz w:val="24"/>
              <w:lang w:val="da-DK"/>
            </w:rPr>
          </w:pPr>
          <w:r w:rsidRPr="00EF6BC1">
            <w:rPr>
              <w:b/>
              <w:noProof/>
              <w:sz w:val="24"/>
              <w:lang w:val="da-DK"/>
            </w:rPr>
            <w:t>FMI</w:t>
          </w:r>
        </w:p>
        <w:p w:rsidR="00A04C1C" w:rsidRPr="00EF6BC1" w:rsidRDefault="00A04C1C" w:rsidP="008150FF">
          <w:pPr>
            <w:jc w:val="center"/>
            <w:rPr>
              <w:b/>
              <w:sz w:val="28"/>
              <w:lang w:val="da-DK"/>
            </w:rPr>
          </w:pPr>
          <w:r w:rsidRPr="00EF6BC1">
            <w:rPr>
              <w:b/>
              <w:sz w:val="24"/>
              <w:lang w:val="da-DK"/>
            </w:rPr>
            <w:t>Standardbetingelser med bod</w:t>
          </w:r>
        </w:p>
        <w:p w:rsidR="00A04C1C" w:rsidRPr="00EF6BC1" w:rsidRDefault="00A04C1C" w:rsidP="008150FF">
          <w:pPr>
            <w:jc w:val="center"/>
            <w:rPr>
              <w:b/>
              <w:sz w:val="24"/>
              <w:lang w:val="da-DK"/>
            </w:rPr>
          </w:pPr>
          <w:r w:rsidRPr="00EF6BC1">
            <w:rPr>
              <w:b/>
              <w:sz w:val="24"/>
              <w:lang w:val="da-DK"/>
            </w:rPr>
            <w:t>VARER</w:t>
          </w: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lang w:val="da-DK"/>
            </w:rPr>
          </w:pPr>
        </w:p>
      </w:tc>
      <w:tc>
        <w:tcPr>
          <w:tcW w:w="1984" w:type="dxa"/>
        </w:tcPr>
        <w:p w:rsidR="00A04C1C" w:rsidRPr="00EF6BC1" w:rsidRDefault="00A04C1C" w:rsidP="008150FF">
          <w:pPr>
            <w:jc w:val="right"/>
            <w:rPr>
              <w:lang w:val="da-DK"/>
            </w:rPr>
          </w:pPr>
        </w:p>
      </w:tc>
    </w:tr>
  </w:tbl>
  <w:p w:rsidR="00A04C1C" w:rsidRPr="00EF6BC1" w:rsidRDefault="00A04C1C">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7">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num>
  <w:num w:numId="9">
    <w:abstractNumId w:val="8"/>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3FC6"/>
    <w:rsid w:val="00005E75"/>
    <w:rsid w:val="000108B8"/>
    <w:rsid w:val="000116AB"/>
    <w:rsid w:val="0001383D"/>
    <w:rsid w:val="0001520B"/>
    <w:rsid w:val="00022BF8"/>
    <w:rsid w:val="0002632E"/>
    <w:rsid w:val="0002659C"/>
    <w:rsid w:val="000267D3"/>
    <w:rsid w:val="0003166E"/>
    <w:rsid w:val="00032C2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97D15"/>
    <w:rsid w:val="000B63BA"/>
    <w:rsid w:val="000B6B1A"/>
    <w:rsid w:val="000B769D"/>
    <w:rsid w:val="000C340D"/>
    <w:rsid w:val="000C493B"/>
    <w:rsid w:val="000C6510"/>
    <w:rsid w:val="000C6589"/>
    <w:rsid w:val="000D32C4"/>
    <w:rsid w:val="000E07C6"/>
    <w:rsid w:val="000E26BE"/>
    <w:rsid w:val="000E6B23"/>
    <w:rsid w:val="000E7566"/>
    <w:rsid w:val="000E7B63"/>
    <w:rsid w:val="000F3799"/>
    <w:rsid w:val="000F67EF"/>
    <w:rsid w:val="00100234"/>
    <w:rsid w:val="00102934"/>
    <w:rsid w:val="00105EA3"/>
    <w:rsid w:val="00106948"/>
    <w:rsid w:val="001107F7"/>
    <w:rsid w:val="00111A4F"/>
    <w:rsid w:val="001212E4"/>
    <w:rsid w:val="00123FD1"/>
    <w:rsid w:val="00127ACC"/>
    <w:rsid w:val="00131910"/>
    <w:rsid w:val="00141F7E"/>
    <w:rsid w:val="00142533"/>
    <w:rsid w:val="00146ACC"/>
    <w:rsid w:val="00147B26"/>
    <w:rsid w:val="00147BF2"/>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D65D5"/>
    <w:rsid w:val="001E563C"/>
    <w:rsid w:val="001F3410"/>
    <w:rsid w:val="001F664D"/>
    <w:rsid w:val="002074C0"/>
    <w:rsid w:val="00211C16"/>
    <w:rsid w:val="00212FBF"/>
    <w:rsid w:val="0021443E"/>
    <w:rsid w:val="00214E06"/>
    <w:rsid w:val="00222B32"/>
    <w:rsid w:val="00230870"/>
    <w:rsid w:val="002434D2"/>
    <w:rsid w:val="00244B0F"/>
    <w:rsid w:val="00245426"/>
    <w:rsid w:val="00251957"/>
    <w:rsid w:val="00255899"/>
    <w:rsid w:val="0025753E"/>
    <w:rsid w:val="00262119"/>
    <w:rsid w:val="00263034"/>
    <w:rsid w:val="00264D79"/>
    <w:rsid w:val="00266845"/>
    <w:rsid w:val="00272FAE"/>
    <w:rsid w:val="00275CFC"/>
    <w:rsid w:val="0028215C"/>
    <w:rsid w:val="00282C3F"/>
    <w:rsid w:val="002832AE"/>
    <w:rsid w:val="00285253"/>
    <w:rsid w:val="00286B2B"/>
    <w:rsid w:val="0029120B"/>
    <w:rsid w:val="002A064F"/>
    <w:rsid w:val="002A69D2"/>
    <w:rsid w:val="002B1C13"/>
    <w:rsid w:val="002B36E6"/>
    <w:rsid w:val="002B5203"/>
    <w:rsid w:val="002C23E6"/>
    <w:rsid w:val="002C72D9"/>
    <w:rsid w:val="002D52F4"/>
    <w:rsid w:val="002D5880"/>
    <w:rsid w:val="002E40B1"/>
    <w:rsid w:val="002F335F"/>
    <w:rsid w:val="00307A91"/>
    <w:rsid w:val="00320C0A"/>
    <w:rsid w:val="00323F92"/>
    <w:rsid w:val="003329FC"/>
    <w:rsid w:val="0033323D"/>
    <w:rsid w:val="00334C47"/>
    <w:rsid w:val="00335EDD"/>
    <w:rsid w:val="003450B9"/>
    <w:rsid w:val="0034591F"/>
    <w:rsid w:val="003479E0"/>
    <w:rsid w:val="00360921"/>
    <w:rsid w:val="003631A6"/>
    <w:rsid w:val="00364CE0"/>
    <w:rsid w:val="0036784E"/>
    <w:rsid w:val="00386C37"/>
    <w:rsid w:val="00387760"/>
    <w:rsid w:val="00393117"/>
    <w:rsid w:val="00395C69"/>
    <w:rsid w:val="003A454C"/>
    <w:rsid w:val="003A6346"/>
    <w:rsid w:val="003A665F"/>
    <w:rsid w:val="003B283B"/>
    <w:rsid w:val="003B2C28"/>
    <w:rsid w:val="003B3B1D"/>
    <w:rsid w:val="003B554F"/>
    <w:rsid w:val="003C4BA1"/>
    <w:rsid w:val="003C4F6E"/>
    <w:rsid w:val="003D1F3D"/>
    <w:rsid w:val="003D2C93"/>
    <w:rsid w:val="003D38F1"/>
    <w:rsid w:val="003D5C30"/>
    <w:rsid w:val="003E05E6"/>
    <w:rsid w:val="003E5BB7"/>
    <w:rsid w:val="003E7093"/>
    <w:rsid w:val="003F2CC7"/>
    <w:rsid w:val="003F440C"/>
    <w:rsid w:val="003F4E13"/>
    <w:rsid w:val="003F712F"/>
    <w:rsid w:val="00400332"/>
    <w:rsid w:val="00400A49"/>
    <w:rsid w:val="00404114"/>
    <w:rsid w:val="0041268E"/>
    <w:rsid w:val="00415965"/>
    <w:rsid w:val="00416C41"/>
    <w:rsid w:val="00425473"/>
    <w:rsid w:val="00427076"/>
    <w:rsid w:val="00427A3C"/>
    <w:rsid w:val="00436061"/>
    <w:rsid w:val="004370A4"/>
    <w:rsid w:val="004442DE"/>
    <w:rsid w:val="004445B3"/>
    <w:rsid w:val="004553EC"/>
    <w:rsid w:val="00463E69"/>
    <w:rsid w:val="00464DBF"/>
    <w:rsid w:val="004732BA"/>
    <w:rsid w:val="004834EE"/>
    <w:rsid w:val="004A4BC0"/>
    <w:rsid w:val="004A613F"/>
    <w:rsid w:val="004B044B"/>
    <w:rsid w:val="004B46E8"/>
    <w:rsid w:val="004C059A"/>
    <w:rsid w:val="004C31BD"/>
    <w:rsid w:val="004E07C9"/>
    <w:rsid w:val="004E16F7"/>
    <w:rsid w:val="004E7608"/>
    <w:rsid w:val="005003EB"/>
    <w:rsid w:val="00502F7E"/>
    <w:rsid w:val="0050586E"/>
    <w:rsid w:val="00511CB4"/>
    <w:rsid w:val="00513475"/>
    <w:rsid w:val="00515881"/>
    <w:rsid w:val="00520FD8"/>
    <w:rsid w:val="00522483"/>
    <w:rsid w:val="00533CA2"/>
    <w:rsid w:val="00533DF5"/>
    <w:rsid w:val="00534060"/>
    <w:rsid w:val="00541057"/>
    <w:rsid w:val="0056074F"/>
    <w:rsid w:val="00564055"/>
    <w:rsid w:val="00571229"/>
    <w:rsid w:val="00575839"/>
    <w:rsid w:val="00576E53"/>
    <w:rsid w:val="00577A39"/>
    <w:rsid w:val="00595E43"/>
    <w:rsid w:val="005B0C28"/>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788A"/>
    <w:rsid w:val="00685B98"/>
    <w:rsid w:val="00687DAB"/>
    <w:rsid w:val="00691316"/>
    <w:rsid w:val="00691C62"/>
    <w:rsid w:val="00693EAC"/>
    <w:rsid w:val="0069637A"/>
    <w:rsid w:val="006A4556"/>
    <w:rsid w:val="006A588B"/>
    <w:rsid w:val="006B41F4"/>
    <w:rsid w:val="006B5387"/>
    <w:rsid w:val="006C1065"/>
    <w:rsid w:val="006C2FC7"/>
    <w:rsid w:val="006C38B9"/>
    <w:rsid w:val="006D2EB1"/>
    <w:rsid w:val="006E631B"/>
    <w:rsid w:val="006F448E"/>
    <w:rsid w:val="006F4610"/>
    <w:rsid w:val="0070263B"/>
    <w:rsid w:val="0070283D"/>
    <w:rsid w:val="007028A5"/>
    <w:rsid w:val="00707FA4"/>
    <w:rsid w:val="00710088"/>
    <w:rsid w:val="0071180E"/>
    <w:rsid w:val="00727535"/>
    <w:rsid w:val="00744D3B"/>
    <w:rsid w:val="00750E37"/>
    <w:rsid w:val="007518B1"/>
    <w:rsid w:val="00751AC6"/>
    <w:rsid w:val="00757177"/>
    <w:rsid w:val="007641B8"/>
    <w:rsid w:val="007758FD"/>
    <w:rsid w:val="0077786F"/>
    <w:rsid w:val="00780E8F"/>
    <w:rsid w:val="007835E9"/>
    <w:rsid w:val="0078541D"/>
    <w:rsid w:val="0078764A"/>
    <w:rsid w:val="007935B5"/>
    <w:rsid w:val="007968FF"/>
    <w:rsid w:val="00796E1B"/>
    <w:rsid w:val="007977AC"/>
    <w:rsid w:val="007A4423"/>
    <w:rsid w:val="007B3FA0"/>
    <w:rsid w:val="007B7964"/>
    <w:rsid w:val="007C1BD2"/>
    <w:rsid w:val="007C777F"/>
    <w:rsid w:val="007D186E"/>
    <w:rsid w:val="007D2C85"/>
    <w:rsid w:val="007D4F74"/>
    <w:rsid w:val="007D60CE"/>
    <w:rsid w:val="007E1415"/>
    <w:rsid w:val="007E1A18"/>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6473"/>
    <w:rsid w:val="008706EF"/>
    <w:rsid w:val="00870B4B"/>
    <w:rsid w:val="00873E6C"/>
    <w:rsid w:val="0087659E"/>
    <w:rsid w:val="008773E2"/>
    <w:rsid w:val="00881024"/>
    <w:rsid w:val="00890830"/>
    <w:rsid w:val="0089155A"/>
    <w:rsid w:val="008A0E1B"/>
    <w:rsid w:val="008A1AB9"/>
    <w:rsid w:val="008A49CF"/>
    <w:rsid w:val="008A5BB1"/>
    <w:rsid w:val="008A7664"/>
    <w:rsid w:val="008B7911"/>
    <w:rsid w:val="008D1DC4"/>
    <w:rsid w:val="008D2C49"/>
    <w:rsid w:val="008D2EDF"/>
    <w:rsid w:val="008E32D2"/>
    <w:rsid w:val="008F3D3D"/>
    <w:rsid w:val="008F3E85"/>
    <w:rsid w:val="008F623E"/>
    <w:rsid w:val="00903F8C"/>
    <w:rsid w:val="00906DC1"/>
    <w:rsid w:val="00907D34"/>
    <w:rsid w:val="00914D59"/>
    <w:rsid w:val="0091684B"/>
    <w:rsid w:val="00920D5A"/>
    <w:rsid w:val="009213BD"/>
    <w:rsid w:val="0093087F"/>
    <w:rsid w:val="0093356A"/>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5136C"/>
    <w:rsid w:val="00A517EF"/>
    <w:rsid w:val="00A5407E"/>
    <w:rsid w:val="00A658F0"/>
    <w:rsid w:val="00A65ED1"/>
    <w:rsid w:val="00A73B2F"/>
    <w:rsid w:val="00A75A31"/>
    <w:rsid w:val="00A76B67"/>
    <w:rsid w:val="00A80CDC"/>
    <w:rsid w:val="00A82375"/>
    <w:rsid w:val="00A86501"/>
    <w:rsid w:val="00A872E4"/>
    <w:rsid w:val="00A92143"/>
    <w:rsid w:val="00AB21A6"/>
    <w:rsid w:val="00AB3037"/>
    <w:rsid w:val="00AB5D5E"/>
    <w:rsid w:val="00AB7D2A"/>
    <w:rsid w:val="00AC524D"/>
    <w:rsid w:val="00AD2146"/>
    <w:rsid w:val="00AD46E1"/>
    <w:rsid w:val="00AE0A66"/>
    <w:rsid w:val="00AE1FE3"/>
    <w:rsid w:val="00AE49A7"/>
    <w:rsid w:val="00AF3D11"/>
    <w:rsid w:val="00AF4D4B"/>
    <w:rsid w:val="00AF7076"/>
    <w:rsid w:val="00B040D9"/>
    <w:rsid w:val="00B06F8F"/>
    <w:rsid w:val="00B07493"/>
    <w:rsid w:val="00B117E8"/>
    <w:rsid w:val="00B20E47"/>
    <w:rsid w:val="00B21EC1"/>
    <w:rsid w:val="00B21ECF"/>
    <w:rsid w:val="00B22EAE"/>
    <w:rsid w:val="00B24895"/>
    <w:rsid w:val="00B2620D"/>
    <w:rsid w:val="00B27A18"/>
    <w:rsid w:val="00B30278"/>
    <w:rsid w:val="00B3224A"/>
    <w:rsid w:val="00B32481"/>
    <w:rsid w:val="00B3524D"/>
    <w:rsid w:val="00B379EF"/>
    <w:rsid w:val="00B40D56"/>
    <w:rsid w:val="00B41C44"/>
    <w:rsid w:val="00B45CA7"/>
    <w:rsid w:val="00B51BD8"/>
    <w:rsid w:val="00B5369A"/>
    <w:rsid w:val="00B54732"/>
    <w:rsid w:val="00B60288"/>
    <w:rsid w:val="00B60FAF"/>
    <w:rsid w:val="00B63FDF"/>
    <w:rsid w:val="00B64D42"/>
    <w:rsid w:val="00B664FA"/>
    <w:rsid w:val="00B66AD8"/>
    <w:rsid w:val="00B74562"/>
    <w:rsid w:val="00B75F98"/>
    <w:rsid w:val="00B7735C"/>
    <w:rsid w:val="00B81468"/>
    <w:rsid w:val="00B83C96"/>
    <w:rsid w:val="00B91322"/>
    <w:rsid w:val="00B92A54"/>
    <w:rsid w:val="00B94C37"/>
    <w:rsid w:val="00B975D8"/>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C0132F"/>
    <w:rsid w:val="00C021AF"/>
    <w:rsid w:val="00C059D9"/>
    <w:rsid w:val="00C05A7B"/>
    <w:rsid w:val="00C13B11"/>
    <w:rsid w:val="00C205FB"/>
    <w:rsid w:val="00C22B3E"/>
    <w:rsid w:val="00C257EB"/>
    <w:rsid w:val="00C310A0"/>
    <w:rsid w:val="00C36E57"/>
    <w:rsid w:val="00C41E54"/>
    <w:rsid w:val="00C43240"/>
    <w:rsid w:val="00C47623"/>
    <w:rsid w:val="00C5343F"/>
    <w:rsid w:val="00C54B6F"/>
    <w:rsid w:val="00C65077"/>
    <w:rsid w:val="00C7518E"/>
    <w:rsid w:val="00C77DD4"/>
    <w:rsid w:val="00C830CF"/>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F2159"/>
    <w:rsid w:val="00D01F4C"/>
    <w:rsid w:val="00D1119E"/>
    <w:rsid w:val="00D3045A"/>
    <w:rsid w:val="00D31871"/>
    <w:rsid w:val="00D34136"/>
    <w:rsid w:val="00D4310C"/>
    <w:rsid w:val="00D47D84"/>
    <w:rsid w:val="00D50142"/>
    <w:rsid w:val="00D525CD"/>
    <w:rsid w:val="00D54A5B"/>
    <w:rsid w:val="00D57A72"/>
    <w:rsid w:val="00D61C3A"/>
    <w:rsid w:val="00D667C0"/>
    <w:rsid w:val="00D70319"/>
    <w:rsid w:val="00D717DE"/>
    <w:rsid w:val="00D80717"/>
    <w:rsid w:val="00D8718F"/>
    <w:rsid w:val="00D87FE7"/>
    <w:rsid w:val="00D91EF7"/>
    <w:rsid w:val="00D94D03"/>
    <w:rsid w:val="00D955A3"/>
    <w:rsid w:val="00D971AD"/>
    <w:rsid w:val="00DA332E"/>
    <w:rsid w:val="00DA3F3D"/>
    <w:rsid w:val="00DA52B2"/>
    <w:rsid w:val="00DB3F8D"/>
    <w:rsid w:val="00DB4B1B"/>
    <w:rsid w:val="00DB67DC"/>
    <w:rsid w:val="00DC2DE6"/>
    <w:rsid w:val="00DC5D95"/>
    <w:rsid w:val="00DD25BF"/>
    <w:rsid w:val="00DD4E01"/>
    <w:rsid w:val="00DD607D"/>
    <w:rsid w:val="00DF054C"/>
    <w:rsid w:val="00DF16D4"/>
    <w:rsid w:val="00DF1B5F"/>
    <w:rsid w:val="00DF5115"/>
    <w:rsid w:val="00DF76CC"/>
    <w:rsid w:val="00E01D80"/>
    <w:rsid w:val="00E038C3"/>
    <w:rsid w:val="00E04E0C"/>
    <w:rsid w:val="00E06139"/>
    <w:rsid w:val="00E14EFF"/>
    <w:rsid w:val="00E17D9E"/>
    <w:rsid w:val="00E2267C"/>
    <w:rsid w:val="00E2419D"/>
    <w:rsid w:val="00E27589"/>
    <w:rsid w:val="00E30FB5"/>
    <w:rsid w:val="00E313C9"/>
    <w:rsid w:val="00E372A3"/>
    <w:rsid w:val="00E55742"/>
    <w:rsid w:val="00E56CD4"/>
    <w:rsid w:val="00E5764A"/>
    <w:rsid w:val="00E66956"/>
    <w:rsid w:val="00E71166"/>
    <w:rsid w:val="00E72496"/>
    <w:rsid w:val="00E731D3"/>
    <w:rsid w:val="00E81122"/>
    <w:rsid w:val="00E82D3F"/>
    <w:rsid w:val="00E87C1B"/>
    <w:rsid w:val="00E9126D"/>
    <w:rsid w:val="00E97869"/>
    <w:rsid w:val="00EA489F"/>
    <w:rsid w:val="00EA4A38"/>
    <w:rsid w:val="00EB102B"/>
    <w:rsid w:val="00EB24ED"/>
    <w:rsid w:val="00EB3D0E"/>
    <w:rsid w:val="00EC13B0"/>
    <w:rsid w:val="00ED3382"/>
    <w:rsid w:val="00ED432A"/>
    <w:rsid w:val="00EF1439"/>
    <w:rsid w:val="00EF59EB"/>
    <w:rsid w:val="00EF629C"/>
    <w:rsid w:val="00EF6BC1"/>
    <w:rsid w:val="00F004FB"/>
    <w:rsid w:val="00F01AD2"/>
    <w:rsid w:val="00F0427F"/>
    <w:rsid w:val="00F0740D"/>
    <w:rsid w:val="00F10909"/>
    <w:rsid w:val="00F15FE5"/>
    <w:rsid w:val="00F3361B"/>
    <w:rsid w:val="00F52631"/>
    <w:rsid w:val="00F733DD"/>
    <w:rsid w:val="00F75AB7"/>
    <w:rsid w:val="00F82026"/>
    <w:rsid w:val="00F8286F"/>
    <w:rsid w:val="00F82B48"/>
    <w:rsid w:val="00F8434C"/>
    <w:rsid w:val="00F84A2B"/>
    <w:rsid w:val="00F85576"/>
    <w:rsid w:val="00F9202C"/>
    <w:rsid w:val="00F93641"/>
    <w:rsid w:val="00FA25F7"/>
    <w:rsid w:val="00FA788C"/>
    <w:rsid w:val="00FA7EDA"/>
    <w:rsid w:val="00FB22FB"/>
    <w:rsid w:val="00FB278C"/>
    <w:rsid w:val="00FB2FD2"/>
    <w:rsid w:val="00FB610E"/>
    <w:rsid w:val="00FC42CC"/>
    <w:rsid w:val="00FD100F"/>
    <w:rsid w:val="00FD1551"/>
    <w:rsid w:val="00FD2E9E"/>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oioubl.info/classes/da/index.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VXRAPYVCQ6QD-2899-1518</_dlc_DocId>
    <_dlc_DocIdUrl xmlns="bdcb8633-691f-4da4-8d2d-9cc5d7bdbf18">
      <Url>http://team.msp.forsvaret.fiin.dk/sites/FMT/proces-styring/JAInformation/_layouts/DocIdRedir.aspx?ID=VXRAPYVCQ6QD-2899-1518</Url>
      <Description>VXRAPYVCQ6QD-2899-1518</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905C6-D584-432F-B250-8731F490BAEF}">
  <ds:schemaRefs>
    <ds:schemaRef ds:uri="http://schemas.microsoft.com/office/2006/metadata/customXsn"/>
  </ds:schemaRefs>
</ds:datastoreItem>
</file>

<file path=customXml/itemProps2.xml><?xml version="1.0" encoding="utf-8"?>
<ds:datastoreItem xmlns:ds="http://schemas.openxmlformats.org/officeDocument/2006/customXml" ds:itemID="{13284AE6-8741-40CC-984D-6C3D68F7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dcb8633-691f-4da4-8d2d-9cc5d7bdbf18"/>
    <ds:schemaRef ds:uri="d5c50fe3-c077-47fd-a079-4a8bf2f0d472"/>
    <ds:schemaRef ds:uri="http://schemas.microsoft.com/sharepoint/v3"/>
  </ds:schemaRefs>
</ds:datastoreItem>
</file>

<file path=customXml/itemProps5.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6.xml><?xml version="1.0" encoding="utf-8"?>
<ds:datastoreItem xmlns:ds="http://schemas.openxmlformats.org/officeDocument/2006/customXml" ds:itemID="{07002A39-AE70-4538-AC93-865C00C5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4593</Words>
  <Characters>28023</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2019-10-24T13:40:00Z</dcterms:created>
  <dcterms:modified xsi:type="dcterms:W3CDTF">2019-10-24T13:40:00Z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5d81eb04-afd7-4632-a296-c45626569fbb</vt:lpwstr>
  </property>
  <property fmtid="{D5CDD505-2E9C-101B-9397-08002B2CF9AE}" pid="10" name="ContentTypeId">
    <vt:lpwstr>0x010100F5A1C8C0EE3F2E41BAD81BC7E704D66F00D347069239F943418635E961348AF1CB</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49fd3e47-4dbe-43eb-b836-5985ea97af8d</vt:lpwstr>
  </property>
  <property fmtid="{D5CDD505-2E9C-101B-9397-08002B2CF9AE}" pid="16" name="Klassifikation">
    <vt:lpwstr>IKKE KLASSIFICERET</vt:lpwstr>
  </property>
  <property fmtid="{D5CDD505-2E9C-101B-9397-08002B2CF9AE}" pid="17" name="Maerkning">
    <vt:lpwstr/>
  </property>
</Properties>
</file>